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6C1453" w:rsidRDefault="00291F93" w:rsidP="00254B5A">
      <w:pPr>
        <w:jc w:val="center"/>
        <w:rPr>
          <w:rFonts w:ascii="Times New Roman" w:hAnsi="Times New Roman"/>
          <w:b/>
          <w:sz w:val="28"/>
          <w:szCs w:val="28"/>
        </w:rPr>
      </w:pPr>
      <w:r w:rsidRPr="006C1453">
        <w:rPr>
          <w:rFonts w:ascii="Times New Roman" w:hAnsi="Times New Roman"/>
          <w:b/>
          <w:sz w:val="28"/>
          <w:szCs w:val="28"/>
        </w:rPr>
        <w:t xml:space="preserve">Pipeta </w:t>
      </w:r>
      <w:proofErr w:type="spellStart"/>
      <w:r w:rsidRPr="006C1453">
        <w:rPr>
          <w:rFonts w:ascii="Times New Roman" w:hAnsi="Times New Roman"/>
          <w:b/>
          <w:sz w:val="28"/>
          <w:szCs w:val="28"/>
        </w:rPr>
        <w:t>zmiennopojemnościowa</w:t>
      </w:r>
      <w:proofErr w:type="spellEnd"/>
      <w:r w:rsidRPr="006C145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23099F" w:rsidRDefault="0023099F" w:rsidP="00C505EF">
            <w:pPr>
              <w:jc w:val="center"/>
            </w:pPr>
          </w:p>
          <w:p w:rsidR="00F37B00" w:rsidRDefault="00F37B00" w:rsidP="00C505EF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0A4A4E" w:rsidRDefault="000A4A4E" w:rsidP="00F37B00">
            <w:pPr>
              <w:rPr>
                <w:b/>
                <w:u w:val="single"/>
              </w:rPr>
            </w:pPr>
          </w:p>
          <w:p w:rsidR="00007E9E" w:rsidRPr="00007E9E" w:rsidRDefault="00291F93" w:rsidP="00007E9E">
            <w:pPr>
              <w:rPr>
                <w:b/>
              </w:rPr>
            </w:pPr>
            <w:r>
              <w:rPr>
                <w:b/>
              </w:rPr>
              <w:t xml:space="preserve">Pipeta </w:t>
            </w:r>
            <w:proofErr w:type="spellStart"/>
            <w:r>
              <w:rPr>
                <w:b/>
              </w:rPr>
              <w:t>zmiennopojemnościowa</w:t>
            </w:r>
            <w:proofErr w:type="spellEnd"/>
            <w:r>
              <w:rPr>
                <w:b/>
              </w:rPr>
              <w:t xml:space="preserve"> </w:t>
            </w:r>
          </w:p>
          <w:p w:rsidR="00007E9E" w:rsidRDefault="00007E9E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F37B00" w:rsidRDefault="00007E9E" w:rsidP="00F37B00">
            <w:pPr>
              <w:rPr>
                <w:b/>
                <w:u w:val="single"/>
              </w:rPr>
            </w:pPr>
          </w:p>
          <w:p w:rsidR="00007E9E" w:rsidRPr="00C505EF" w:rsidRDefault="00007E9E" w:rsidP="00930892">
            <w:pPr>
              <w:numPr>
                <w:ilvl w:val="0"/>
                <w:numId w:val="8"/>
              </w:numPr>
            </w:pPr>
            <w:r w:rsidRPr="00C505EF">
              <w:t>Urządzenie winno być fabrycznie nowe, nieużywane, wolne od wad</w:t>
            </w:r>
            <w:r w:rsidR="004A1337">
              <w:t>.</w:t>
            </w:r>
          </w:p>
          <w:p w:rsidR="00291F93" w:rsidRPr="00C505EF" w:rsidRDefault="00291F93" w:rsidP="00930892">
            <w:pPr>
              <w:numPr>
                <w:ilvl w:val="0"/>
                <w:numId w:val="8"/>
              </w:numPr>
              <w:ind w:right="360"/>
            </w:pPr>
            <w:r w:rsidRPr="00C505EF">
              <w:t xml:space="preserve">Nastawny </w:t>
            </w:r>
            <w:r w:rsidR="00A11E5E" w:rsidRPr="00C505EF">
              <w:t xml:space="preserve">zakres pojemności: </w:t>
            </w:r>
            <w:r w:rsidRPr="00C505EF">
              <w:t>20 - 200µl</w:t>
            </w:r>
            <w:r w:rsidR="004A1337">
              <w:t>.</w:t>
            </w:r>
          </w:p>
          <w:p w:rsidR="00291F93" w:rsidRPr="00C505EF" w:rsidRDefault="00A11E5E" w:rsidP="00930892">
            <w:pPr>
              <w:numPr>
                <w:ilvl w:val="0"/>
                <w:numId w:val="8"/>
              </w:numPr>
              <w:ind w:right="360"/>
            </w:pPr>
            <w:r w:rsidRPr="00C505EF">
              <w:t>Dokładność nie gorsza niż: ±0,5 µl</w:t>
            </w:r>
            <w:r w:rsidR="00C16C7B" w:rsidRPr="00C505EF">
              <w:t xml:space="preserve"> dla 20µl, </w:t>
            </w:r>
            <w:r w:rsidRPr="00C505EF">
              <w:t>± 0,8 µl</w:t>
            </w:r>
            <w:r w:rsidR="00C16C7B" w:rsidRPr="00C505EF">
              <w:t xml:space="preserve"> dla 100µl</w:t>
            </w:r>
            <w:r w:rsidR="004A1337">
              <w:t>.</w:t>
            </w:r>
          </w:p>
          <w:p w:rsidR="00A11E5E" w:rsidRPr="00C505EF" w:rsidRDefault="00A11E5E" w:rsidP="00930892">
            <w:pPr>
              <w:numPr>
                <w:ilvl w:val="0"/>
                <w:numId w:val="8"/>
              </w:numPr>
              <w:ind w:right="360"/>
            </w:pPr>
            <w:r w:rsidRPr="00C505EF">
              <w:t>Powtarzalność nie gorsza niż: ± 1,6 µl</w:t>
            </w:r>
            <w:r w:rsidR="00C16C7B" w:rsidRPr="00C505EF">
              <w:t xml:space="preserve"> dla 200µl</w:t>
            </w:r>
            <w:r w:rsidR="004A1337">
              <w:t>.</w:t>
            </w:r>
          </w:p>
          <w:p w:rsidR="00A11E5E" w:rsidRPr="00C505EF" w:rsidRDefault="002329CC" w:rsidP="00930892">
            <w:pPr>
              <w:numPr>
                <w:ilvl w:val="0"/>
                <w:numId w:val="8"/>
              </w:numPr>
              <w:ind w:right="360"/>
            </w:pPr>
            <w:r w:rsidRPr="00C505EF">
              <w:t>Obudowa odporna na promieniowanie</w:t>
            </w:r>
            <w:r w:rsidR="00A11E5E" w:rsidRPr="00C505EF">
              <w:t xml:space="preserve"> UV</w:t>
            </w:r>
            <w:r w:rsidR="004A1337">
              <w:t>.</w:t>
            </w:r>
          </w:p>
          <w:p w:rsidR="00290A98" w:rsidRPr="00C505EF" w:rsidRDefault="00290A98" w:rsidP="00930892">
            <w:pPr>
              <w:numPr>
                <w:ilvl w:val="0"/>
                <w:numId w:val="8"/>
              </w:numPr>
              <w:ind w:right="360"/>
            </w:pPr>
            <w:r w:rsidRPr="00C505EF">
              <w:t>Nastawa pojemności oraz blokada nastawy w jednym przycisku</w:t>
            </w:r>
            <w:r w:rsidR="004A1337">
              <w:t>.</w:t>
            </w:r>
          </w:p>
          <w:p w:rsidR="00C16C7B" w:rsidRPr="00C505EF" w:rsidRDefault="00C16C7B" w:rsidP="00C16C7B">
            <w:pPr>
              <w:numPr>
                <w:ilvl w:val="0"/>
                <w:numId w:val="8"/>
              </w:numPr>
              <w:ind w:right="360"/>
            </w:pPr>
            <w:r w:rsidRPr="00C505EF">
              <w:t xml:space="preserve">Trójpozycyjny </w:t>
            </w:r>
            <w:r w:rsidR="002329CC" w:rsidRPr="00C505EF">
              <w:t>z</w:t>
            </w:r>
            <w:r w:rsidR="00DB6F31" w:rsidRPr="00C505EF">
              <w:t>rzutnik</w:t>
            </w:r>
            <w:r w:rsidR="00290A98" w:rsidRPr="00C505EF">
              <w:t xml:space="preserve"> końcówek z możliwością regulacji dla osób prawo lub leworęcznych</w:t>
            </w:r>
            <w:r w:rsidR="004A1337">
              <w:t>.</w:t>
            </w:r>
          </w:p>
          <w:p w:rsidR="00930892" w:rsidRPr="00C505EF" w:rsidRDefault="00E011F7" w:rsidP="00930892">
            <w:pPr>
              <w:numPr>
                <w:ilvl w:val="0"/>
                <w:numId w:val="8"/>
              </w:numPr>
              <w:ind w:right="360"/>
            </w:pPr>
            <w:r w:rsidRPr="00C505EF">
              <w:t xml:space="preserve">Wzorcowanie urządzenia </w:t>
            </w:r>
            <w:r w:rsidR="008C60C1" w:rsidRPr="00C505EF">
              <w:t xml:space="preserve"> poświadczone świadectwem wzorcowania wydanym przez GUM lub inne laboratorium posiada</w:t>
            </w:r>
            <w:r w:rsidR="004A1337">
              <w:t>jące akredytację w tym zakresie.</w:t>
            </w:r>
          </w:p>
          <w:p w:rsidR="005C7175" w:rsidRDefault="005C7175" w:rsidP="00C16C7B">
            <w:pPr>
              <w:rPr>
                <w:rStyle w:val="postbody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 w:rsidR="00D1128E">
              <w:rPr>
                <w:b/>
                <w:u w:val="single"/>
              </w:rPr>
              <w:t>:</w:t>
            </w:r>
          </w:p>
          <w:p w:rsidR="004A1337" w:rsidRPr="00F37B00" w:rsidRDefault="004A1337" w:rsidP="00F37B00">
            <w:pPr>
              <w:rPr>
                <w:b/>
                <w:u w:val="single"/>
              </w:rPr>
            </w:pPr>
          </w:p>
          <w:p w:rsidR="00123FA0" w:rsidRPr="006C1453" w:rsidRDefault="00C16C7B" w:rsidP="00C505EF">
            <w:pPr>
              <w:pStyle w:val="Akapitzlist"/>
              <w:numPr>
                <w:ilvl w:val="0"/>
                <w:numId w:val="14"/>
              </w:numPr>
            </w:pPr>
            <w:r w:rsidRPr="006C1453">
              <w:t>Szkolenie</w:t>
            </w:r>
            <w:r w:rsidR="00AD1B80" w:rsidRPr="006C1453">
              <w:t xml:space="preserve"> </w:t>
            </w:r>
            <w:r w:rsidR="004A1337">
              <w:t xml:space="preserve">z </w:t>
            </w:r>
            <w:r w:rsidR="00AD1B80" w:rsidRPr="006C1453">
              <w:t>użytkowania dla personelu</w:t>
            </w:r>
            <w:r w:rsidR="004A1337">
              <w:t>.</w:t>
            </w:r>
          </w:p>
          <w:p w:rsidR="005C7175" w:rsidRPr="006C1453" w:rsidRDefault="00AD1B80" w:rsidP="00C505EF">
            <w:pPr>
              <w:numPr>
                <w:ilvl w:val="0"/>
                <w:numId w:val="14"/>
              </w:numPr>
            </w:pPr>
            <w:r w:rsidRPr="006C1453">
              <w:t>Dostarczenie</w:t>
            </w:r>
            <w:r w:rsidR="00123FA0" w:rsidRPr="006C1453">
              <w:t xml:space="preserve"> wraz </w:t>
            </w:r>
            <w:r w:rsidR="00123FA0" w:rsidRPr="006C1453">
              <w:rPr>
                <w:u w:val="single"/>
              </w:rPr>
              <w:t>z ofertą</w:t>
            </w:r>
            <w:r w:rsidR="00123FA0" w:rsidRPr="006C1453">
              <w:t xml:space="preserve"> instrukcji obsługi w języku polskim, zawierającej parametry techniczne</w:t>
            </w:r>
            <w:r w:rsidR="004A1337">
              <w:t>.</w:t>
            </w:r>
          </w:p>
          <w:p w:rsidR="00123FA0" w:rsidRDefault="00AD1B80" w:rsidP="00C505EF">
            <w:pPr>
              <w:numPr>
                <w:ilvl w:val="0"/>
                <w:numId w:val="14"/>
              </w:numPr>
            </w:pPr>
            <w:r>
              <w:t>Zagwarantowanie</w:t>
            </w:r>
            <w:r w:rsidR="00123FA0" w:rsidRPr="00F03C9A">
              <w:t xml:space="preserve"> zdolności serwisowej zarówno w okresie gwarancyjnym jak i pogwarancyjnym</w:t>
            </w:r>
            <w:r w:rsidR="004A1337">
              <w:t>.</w:t>
            </w:r>
          </w:p>
          <w:p w:rsidR="000E361A" w:rsidRDefault="000E361A" w:rsidP="000E361A"/>
          <w:p w:rsidR="000E361A" w:rsidRPr="00047396" w:rsidRDefault="000E361A" w:rsidP="000E361A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0E361A" w:rsidRPr="00047396" w:rsidRDefault="000E361A" w:rsidP="000E361A"/>
          <w:p w:rsidR="000E361A" w:rsidRPr="00047396" w:rsidRDefault="004A1337" w:rsidP="000E361A">
            <w:pPr>
              <w:numPr>
                <w:ilvl w:val="0"/>
                <w:numId w:val="15"/>
              </w:numPr>
            </w:pPr>
            <w:r>
              <w:t>U</w:t>
            </w:r>
            <w:r w:rsidR="000E361A" w:rsidRPr="00047396">
              <w:t>lotki w języku polskim zawierające wszystkie niezbędne</w:t>
            </w:r>
            <w:r>
              <w:t xml:space="preserve"> informacje oraz oznakowanie CE.</w:t>
            </w:r>
          </w:p>
          <w:p w:rsidR="000E361A" w:rsidRPr="00047396" w:rsidRDefault="004A1337" w:rsidP="000E361A">
            <w:pPr>
              <w:numPr>
                <w:ilvl w:val="0"/>
                <w:numId w:val="15"/>
              </w:numPr>
            </w:pPr>
            <w:r>
              <w:t>I</w:t>
            </w:r>
            <w:r w:rsidR="000E361A" w:rsidRPr="00047396">
              <w:t>nstrukcję w języku polskim dotyczą</w:t>
            </w:r>
            <w:r>
              <w:t xml:space="preserve">cą </w:t>
            </w:r>
            <w:r w:rsidR="000E361A" w:rsidRPr="00047396">
              <w:t xml:space="preserve"> eksploatacji w tym: obsługi, </w:t>
            </w:r>
            <w:r w:rsidR="000E361A">
              <w:t>c</w:t>
            </w:r>
            <w:r>
              <w:t>zyszczenia i przechowywania.</w:t>
            </w:r>
          </w:p>
          <w:p w:rsidR="000E361A" w:rsidRPr="00047396" w:rsidRDefault="004A1337" w:rsidP="000E361A">
            <w:pPr>
              <w:numPr>
                <w:ilvl w:val="0"/>
                <w:numId w:val="15"/>
              </w:numPr>
            </w:pPr>
            <w:r>
              <w:t>K</w:t>
            </w:r>
            <w:r w:rsidR="000E361A" w:rsidRPr="00047396">
              <w:t>art</w:t>
            </w:r>
            <w:r>
              <w:t>ę gwarancyjną w języku polskim.</w:t>
            </w:r>
          </w:p>
          <w:p w:rsidR="000E361A" w:rsidRPr="00047396" w:rsidRDefault="004A1337" w:rsidP="000E361A">
            <w:pPr>
              <w:numPr>
                <w:ilvl w:val="0"/>
                <w:numId w:val="15"/>
              </w:numPr>
            </w:pPr>
            <w:r>
              <w:t>W</w:t>
            </w:r>
            <w:r w:rsidR="000E361A" w:rsidRPr="00047396">
              <w:t xml:space="preserve">ykaz autoryzowanych punktów serwisujących </w:t>
            </w:r>
            <w:r>
              <w:t>urządzenie.</w:t>
            </w:r>
          </w:p>
          <w:p w:rsidR="000E361A" w:rsidRDefault="004A1337" w:rsidP="000E361A">
            <w:pPr>
              <w:numPr>
                <w:ilvl w:val="0"/>
                <w:numId w:val="15"/>
              </w:numPr>
            </w:pPr>
            <w:r>
              <w:t>L</w:t>
            </w:r>
            <w:r w:rsidR="000E361A" w:rsidRPr="00047396">
              <w:t>istę czynności konserwacyjnych, które w okresie gwarancyjnym mogą być wykonywane przez Zamawiającego samodzielnie, bez utraty uprawnień z tytułu udzielonej gwarancji.</w:t>
            </w:r>
          </w:p>
          <w:p w:rsidR="00123FA0" w:rsidRDefault="00123FA0" w:rsidP="00123FA0"/>
        </w:tc>
        <w:tc>
          <w:tcPr>
            <w:tcW w:w="758" w:type="dxa"/>
          </w:tcPr>
          <w:p w:rsidR="0023099F" w:rsidRDefault="0023099F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C505EF" w:rsidRPr="00C505EF" w:rsidRDefault="00C505EF" w:rsidP="00C505EF">
      <w:pPr>
        <w:rPr>
          <w:b/>
          <w:sz w:val="24"/>
          <w:szCs w:val="24"/>
        </w:rPr>
      </w:pPr>
      <w:r w:rsidRPr="00C505EF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DD19E8"/>
    <w:p w:rsidR="00DD19E8" w:rsidRDefault="00DD19E8" w:rsidP="00C505EF">
      <w:pPr>
        <w:ind w:left="8496"/>
      </w:pPr>
      <w:r>
        <w:t>.....................................................................</w:t>
      </w:r>
    </w:p>
    <w:p w:rsidR="00DD19E8" w:rsidRDefault="00DD19E8" w:rsidP="00C505EF">
      <w:pPr>
        <w:ind w:left="9204" w:firstLine="708"/>
      </w:pPr>
      <w:r>
        <w:t>podpis</w:t>
      </w:r>
    </w:p>
    <w:sectPr w:rsidR="00DD19E8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5F" w:rsidRDefault="00BE525F" w:rsidP="00F37B00">
      <w:pPr>
        <w:spacing w:after="0" w:line="240" w:lineRule="auto"/>
      </w:pPr>
      <w:r>
        <w:separator/>
      </w:r>
    </w:p>
  </w:endnote>
  <w:endnote w:type="continuationSeparator" w:id="0">
    <w:p w:rsidR="00BE525F" w:rsidRDefault="00BE525F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5F" w:rsidRDefault="00BE525F" w:rsidP="00F37B00">
      <w:pPr>
        <w:spacing w:after="0" w:line="240" w:lineRule="auto"/>
      </w:pPr>
      <w:r>
        <w:separator/>
      </w:r>
    </w:p>
  </w:footnote>
  <w:footnote w:type="continuationSeparator" w:id="0">
    <w:p w:rsidR="00BE525F" w:rsidRDefault="00BE525F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C505EF">
    <w:pPr>
      <w:pStyle w:val="Nagwek"/>
      <w:jc w:val="center"/>
    </w:pPr>
    <w:r>
      <w:t>ZSA</w:t>
    </w:r>
    <w:r w:rsidR="00C505EF">
      <w:t>.272.01.2015</w:t>
    </w:r>
    <w:r w:rsidR="00123FA0">
      <w:t xml:space="preserve">                                                                    </w:t>
    </w:r>
    <w:r w:rsidR="00C505EF">
      <w:t xml:space="preserve">                         </w:t>
    </w:r>
    <w:r w:rsidR="000A4A4E" w:rsidRPr="00C505EF">
      <w:rPr>
        <w:b/>
        <w:sz w:val="24"/>
        <w:szCs w:val="24"/>
      </w:rPr>
      <w:t>ZADANIE</w:t>
    </w:r>
    <w:r w:rsidR="00C505EF" w:rsidRPr="00C505EF">
      <w:rPr>
        <w:b/>
        <w:sz w:val="24"/>
        <w:szCs w:val="24"/>
      </w:rPr>
      <w:t xml:space="preserve"> nr 2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C505EF">
      <w:t xml:space="preserve">                 </w:t>
    </w:r>
    <w:r w:rsidR="00F37B00">
      <w:t>Załącznik nr</w:t>
    </w:r>
    <w:r w:rsidR="004970E8">
      <w:t xml:space="preserve"> </w:t>
    </w:r>
    <w:r w:rsidR="00C505EF"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7C3"/>
    <w:multiLevelType w:val="hybridMultilevel"/>
    <w:tmpl w:val="94C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9E1"/>
    <w:multiLevelType w:val="hybridMultilevel"/>
    <w:tmpl w:val="8ED86E80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4C6076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03BE3"/>
    <w:multiLevelType w:val="hybridMultilevel"/>
    <w:tmpl w:val="017C4AAE"/>
    <w:lvl w:ilvl="0" w:tplc="5E623B7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4794"/>
    <w:multiLevelType w:val="hybridMultilevel"/>
    <w:tmpl w:val="8ED86E80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877F7"/>
    <w:multiLevelType w:val="hybridMultilevel"/>
    <w:tmpl w:val="980C76C0"/>
    <w:lvl w:ilvl="0" w:tplc="2FF6753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254BD"/>
    <w:rsid w:val="000A4A4E"/>
    <w:rsid w:val="000B7246"/>
    <w:rsid w:val="000E361A"/>
    <w:rsid w:val="000E50B9"/>
    <w:rsid w:val="00123FA0"/>
    <w:rsid w:val="001301DB"/>
    <w:rsid w:val="00186469"/>
    <w:rsid w:val="001C56BC"/>
    <w:rsid w:val="001D3D14"/>
    <w:rsid w:val="001D7649"/>
    <w:rsid w:val="001E0CDD"/>
    <w:rsid w:val="002103CF"/>
    <w:rsid w:val="0023099F"/>
    <w:rsid w:val="002329CC"/>
    <w:rsid w:val="00254B5A"/>
    <w:rsid w:val="00290A98"/>
    <w:rsid w:val="00291F93"/>
    <w:rsid w:val="002C171A"/>
    <w:rsid w:val="0032310F"/>
    <w:rsid w:val="003640D6"/>
    <w:rsid w:val="00437D04"/>
    <w:rsid w:val="00451188"/>
    <w:rsid w:val="004876FA"/>
    <w:rsid w:val="004970E8"/>
    <w:rsid w:val="004A1337"/>
    <w:rsid w:val="004E097F"/>
    <w:rsid w:val="004E641D"/>
    <w:rsid w:val="005C7175"/>
    <w:rsid w:val="005F348E"/>
    <w:rsid w:val="0065495A"/>
    <w:rsid w:val="006B2042"/>
    <w:rsid w:val="006C1453"/>
    <w:rsid w:val="006F32E6"/>
    <w:rsid w:val="00704EB7"/>
    <w:rsid w:val="00730408"/>
    <w:rsid w:val="007613F7"/>
    <w:rsid w:val="0076380E"/>
    <w:rsid w:val="007934DE"/>
    <w:rsid w:val="008C60C1"/>
    <w:rsid w:val="008F2417"/>
    <w:rsid w:val="008F76B9"/>
    <w:rsid w:val="00930892"/>
    <w:rsid w:val="00940645"/>
    <w:rsid w:val="0095299A"/>
    <w:rsid w:val="009B072C"/>
    <w:rsid w:val="00A03E6E"/>
    <w:rsid w:val="00A11E5E"/>
    <w:rsid w:val="00AD1B80"/>
    <w:rsid w:val="00B924E3"/>
    <w:rsid w:val="00B94875"/>
    <w:rsid w:val="00B97371"/>
    <w:rsid w:val="00BB28EF"/>
    <w:rsid w:val="00BE525F"/>
    <w:rsid w:val="00C16C7B"/>
    <w:rsid w:val="00C246F9"/>
    <w:rsid w:val="00C24FD5"/>
    <w:rsid w:val="00C4732E"/>
    <w:rsid w:val="00C505EF"/>
    <w:rsid w:val="00D1128E"/>
    <w:rsid w:val="00D13EA6"/>
    <w:rsid w:val="00DB1B54"/>
    <w:rsid w:val="00DB6F31"/>
    <w:rsid w:val="00DC627D"/>
    <w:rsid w:val="00DD19E8"/>
    <w:rsid w:val="00DD3FCC"/>
    <w:rsid w:val="00E011F7"/>
    <w:rsid w:val="00E25EEA"/>
    <w:rsid w:val="00E34278"/>
    <w:rsid w:val="00E5796F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8</cp:revision>
  <cp:lastPrinted>2015-10-20T08:49:00Z</cp:lastPrinted>
  <dcterms:created xsi:type="dcterms:W3CDTF">2015-10-05T11:06:00Z</dcterms:created>
  <dcterms:modified xsi:type="dcterms:W3CDTF">2015-10-22T11:31:00Z</dcterms:modified>
</cp:coreProperties>
</file>